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8EBF66" w14:textId="77777777" w:rsidR="00FE3B85" w:rsidRPr="00130DAE" w:rsidRDefault="00FE3B85" w:rsidP="00130DAE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 Федеральная рабочая программа по учебному предмету "Родная (русская) литература".</w:t>
      </w:r>
    </w:p>
    <w:p w14:paraId="4551B9E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86.1. </w:t>
      </w:r>
      <w:proofErr w:type="gramStart"/>
      <w:r w:rsidRPr="00130DAE">
        <w:rPr>
          <w:color w:val="000000" w:themeColor="text1"/>
          <w:szCs w:val="24"/>
        </w:rPr>
        <w:t>Федеральная рабочая программа по учебному предмету "Родная (русская) литература" (далее соответственно - программа по родной (русской) литературе, родная (русская) литература) включает пояснительную записку, содержание обучения, планируемые результаты освоения программы по родной (русской) литературе.</w:t>
      </w:r>
      <w:proofErr w:type="gramEnd"/>
    </w:p>
    <w:p w14:paraId="2C534476" w14:textId="77777777" w:rsidR="00FE3B85" w:rsidRPr="00130DAE" w:rsidRDefault="00FE3B85" w:rsidP="00130DAE">
      <w:pPr>
        <w:pStyle w:val="ConsPlusNormal"/>
        <w:jc w:val="both"/>
        <w:rPr>
          <w:color w:val="000000" w:themeColor="text1"/>
          <w:szCs w:val="24"/>
        </w:rPr>
      </w:pPr>
      <w:bookmarkStart w:id="0" w:name="_GoBack"/>
      <w:bookmarkEnd w:id="0"/>
    </w:p>
    <w:p w14:paraId="11761A8B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86.2. Пояснительная записка.</w:t>
      </w:r>
    </w:p>
    <w:p w14:paraId="7AE4F865" w14:textId="38C97E88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86.2.1. Программа по родной (русской) литературе на уровне основного общего образования составлена на основе требований ФГОС ООО к результатам освоения основной образовательной программы основного общего образования по учебному предмету "Родная (русская) литература", а также федеральной рабочей программы воспитания с учетом Концепции преподавания русского языка и литературы в Российской Федерации.</w:t>
      </w:r>
    </w:p>
    <w:p w14:paraId="3229F6C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86.2.2. Русская литература, являясь одной из самых богатых литератур мира, предоставляет широкие возможности для отражения эстетически ценной художественной модели мира и духовного познания жизни с позиций гуманистического сознания. Лучшие образцы русской литературы обладают высокой степенью эмоционального воздействия на внутренний мир обучающихся, способствуют их приобщению к гуманистическим ценностям и культурно-историческому опыту человечества. В поликультурной языковой среде родная (русская) литература изучается на основе диалога культур. Гуманистический потенциал русской литературы позволяет рассматривать ее как общенациональную российскую ценность, как средство воспитания обучающихся в духе уважительного отношения к языку и культуре народов Российской Федерации и мира, формирования культуры межнационального общения.</w:t>
      </w:r>
    </w:p>
    <w:p w14:paraId="0EEBF11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86.2.3. программа по родной (русской) литературе тесно связана с предметом "Родной (русский) язык". Изучение родной (русской) литературы способствует обогащению речи обучающихся, развитию их речевой культуры, коммуникативной и межкультурной компетенций.</w:t>
      </w:r>
    </w:p>
    <w:p w14:paraId="7E110FB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86.2.4. Специфика курса родной (русской) литературы обусловлена:</w:t>
      </w:r>
    </w:p>
    <w:p w14:paraId="6F93D5A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отбором произведений русской литературы, в которых наиболее ярко выражено их национально-культурное своеобразие;</w:t>
      </w:r>
    </w:p>
    <w:p w14:paraId="1579996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более подробным освещением историко-культурного фона эпохи создания изучаемых литературных произведений.</w:t>
      </w:r>
    </w:p>
    <w:p w14:paraId="74FFD85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86.2.5. Содержание программы по родной (русской) литературе направлено на удовлетворение потребности </w:t>
      </w:r>
      <w:proofErr w:type="gramStart"/>
      <w:r w:rsidRPr="00130DAE">
        <w:rPr>
          <w:color w:val="000000" w:themeColor="text1"/>
          <w:szCs w:val="24"/>
        </w:rPr>
        <w:t>обучающихся</w:t>
      </w:r>
      <w:proofErr w:type="gramEnd"/>
      <w:r w:rsidRPr="00130DAE">
        <w:rPr>
          <w:color w:val="000000" w:themeColor="text1"/>
          <w:szCs w:val="24"/>
        </w:rPr>
        <w:t xml:space="preserve"> в изучении русской литературы как особого, эстетического, средства познания русской национальной культуры и самореализации в ней.</w:t>
      </w:r>
    </w:p>
    <w:p w14:paraId="161C6BF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86.2.6. Содержание программы по родной (русской) литературе не включает произведения, изучаемые в основном курсе литературы, его задача - расширить литературный и культурный кругозор обучающихся за счет их знакомства с дополнительными произведениями фольклора, русской классики и современной литературы, наиболее ярко воплотившими национальные особенности русской культуры.</w:t>
      </w:r>
    </w:p>
    <w:p w14:paraId="5B667FB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86.2.7. В содержании курса родной (русской) литературы в программе выделяются три содержательные линии (проблемно-тематических блока):</w:t>
      </w:r>
    </w:p>
    <w:p w14:paraId="063EE7B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"Россия - Родина моя";</w:t>
      </w:r>
    </w:p>
    <w:p w14:paraId="364C864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"Русские традиции";</w:t>
      </w:r>
    </w:p>
    <w:p w14:paraId="30C895C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"Русский характер - русская душа".</w:t>
      </w:r>
    </w:p>
    <w:p w14:paraId="1A27E04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86.2.8. Программа по родной (русской) литературе для уровня основного общего образования строится на сочетании проблемно-тематического, концентрического и хронологического принципов. Содержание программы по родной (русской) литературе для каждого класса включает произведения фольклора, русской классики и современной литературы.</w:t>
      </w:r>
    </w:p>
    <w:p w14:paraId="06D3882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Проблемно-тематические блоки объединяют произведения в соответствии с выделенными сквозными линиями. Внутри проблемно-тематических блоков произведений выделяются </w:t>
      </w:r>
      <w:proofErr w:type="gramStart"/>
      <w:r w:rsidRPr="00130DAE">
        <w:rPr>
          <w:color w:val="000000" w:themeColor="text1"/>
          <w:szCs w:val="24"/>
        </w:rPr>
        <w:t>отдельные</w:t>
      </w:r>
      <w:proofErr w:type="gramEnd"/>
      <w:r w:rsidRPr="00130DAE">
        <w:rPr>
          <w:color w:val="000000" w:themeColor="text1"/>
          <w:szCs w:val="24"/>
        </w:rPr>
        <w:t xml:space="preserve"> </w:t>
      </w:r>
      <w:proofErr w:type="spellStart"/>
      <w:r w:rsidRPr="00130DAE">
        <w:rPr>
          <w:color w:val="000000" w:themeColor="text1"/>
          <w:szCs w:val="24"/>
        </w:rPr>
        <w:t>подтемы</w:t>
      </w:r>
      <w:proofErr w:type="spellEnd"/>
      <w:r w:rsidRPr="00130DAE">
        <w:rPr>
          <w:color w:val="000000" w:themeColor="text1"/>
          <w:szCs w:val="24"/>
        </w:rPr>
        <w:t>, связанные с национально-культурной спецификой русских традиций, быта и нравов.</w:t>
      </w:r>
    </w:p>
    <w:p w14:paraId="7C1A951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 отдельные тематические блоки программы вводятся литературные произведения, включающие в сферу выделяемых национально-специфических явлений образы и мотивы, отраженные средствами других видов искусства - живописи, музыки, кино, театра.</w:t>
      </w:r>
    </w:p>
    <w:p w14:paraId="22D635D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86.2.9. Программа по родной (русской) литературе ориентирована на сопровождение и поддержку учебного предмета "Литература".</w:t>
      </w:r>
    </w:p>
    <w:p w14:paraId="1BD885E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86.2.10. Изучение родной (русской) литературы обеспечивает достижение следующих целей:</w:t>
      </w:r>
    </w:p>
    <w:p w14:paraId="5C96E7B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воспитание и развитие личности, способной понимать и эстетически воспринимать произведения родной (русской) литературы и обладающей гуманистическим мировоззрением, общероссийским гражданским сознанием и национальным самосознанием, чувством патриотизма и гордости от принадлежности к многонациональному народу Российской Федерации;</w:t>
      </w:r>
    </w:p>
    <w:p w14:paraId="2444DCD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формирование познавательного интереса к родной (русской) литературе, воспитание ценностного отношения к историко-культурному опыту русского народа, приобщение обучающегося к культурному наследию народа;</w:t>
      </w:r>
    </w:p>
    <w:p w14:paraId="00D8A07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формирование причастности к свершениям и традициям народа и ответственности за сохранение русской культуры;</w:t>
      </w:r>
    </w:p>
    <w:p w14:paraId="118F9FF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развитие у обучающихся интеллектуальных и творческих способностей, необходимых для успешной социализации и самореализации личности.</w:t>
      </w:r>
    </w:p>
    <w:p w14:paraId="4DF9625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86.2.11. Программа по родной (русской) литературе направлена на решение следующих задач:</w:t>
      </w:r>
    </w:p>
    <w:p w14:paraId="733E4FC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роли родной (русской) литературы;</w:t>
      </w:r>
    </w:p>
    <w:p w14:paraId="38874EE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выявление взаимосвязи родной (русской) литературы с отечественной историей, формирование представлений о многообразии национально-специфичных форм художественного отражения материальной и духовной культуры русского народа в русской литературе;</w:t>
      </w:r>
    </w:p>
    <w:p w14:paraId="39E9A93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получение знаний о родной (русской) литературе как о развивающемся явлении в контексте ее взаимодействия с литературой других народов Российской Федерации, их взаимовлияния;</w:t>
      </w:r>
    </w:p>
    <w:p w14:paraId="540E560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выявление культурных и нравственных смыслов, заложенных в родной (русской) литературе, создание устных и письменных высказываний, содержащих суждения и оценки по поводу прочитанного;</w:t>
      </w:r>
    </w:p>
    <w:p w14:paraId="45077F0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формирование опыта общения с произведениями родной (русской) литературы в повседневной жизни и учебной деятельности;</w:t>
      </w:r>
    </w:p>
    <w:p w14:paraId="4BA1B8C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накопление опыта планирования собственного досугового чтения, определения и обоснования собственных читательских предпочтений произведений родной (русской) литературы;</w:t>
      </w:r>
    </w:p>
    <w:p w14:paraId="163AF78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формирование потребности в систематическом чтении произведений родной (русской) литературы;</w:t>
      </w:r>
    </w:p>
    <w:p w14:paraId="6F3696D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развитие умений работы с источниками информации, осуществление поиска, анализа, обработки и презентации информации из различных источников, включая Интернет и другие.</w:t>
      </w:r>
    </w:p>
    <w:p w14:paraId="1C46653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86.2.12. </w:t>
      </w:r>
      <w:proofErr w:type="gramStart"/>
      <w:r w:rsidRPr="00130DAE">
        <w:rPr>
          <w:color w:val="000000" w:themeColor="text1"/>
          <w:szCs w:val="24"/>
        </w:rPr>
        <w:t>Общее число часов, рекомендованных для изучения родной литературы (русской), - 170 часов: в 5 классе - 34 часа (1 час в неделю), в 6 классе - 34 часа (1 час в неделю), в 7 классе - 34 часа (1 час в неделю), в 8 классе - 34 часа (1 час в неделю), в 9 классе - 34 часа (1 час в неделю).</w:t>
      </w:r>
      <w:proofErr w:type="gramEnd"/>
    </w:p>
    <w:p w14:paraId="53A4D8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 изучение инвариантной части программы по родной (русской) литературе отводится 135 учебных часов. Резерв учебного времени, составляющий 35 учебных часов (20%), отводится на вариативную часть программы по родной (русской) литературе.</w:t>
      </w:r>
    </w:p>
    <w:p w14:paraId="7616509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86.2.12.1. Возможна корректировка общего числа часов, рекомендованных для изучения предмета, с учетом индивидуального подхода образовательных организаций к выбору изучения родной литературы (русской), в рамках соблюдения гигиенических нормативов к недельной образовательной нагрузке.</w:t>
      </w:r>
    </w:p>
    <w:p w14:paraId="0CAFCDB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4F737703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86.3. Содержание обучения в 5 классе.</w:t>
      </w:r>
    </w:p>
    <w:p w14:paraId="1BA99B4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86.3.1. Россия - Родина моя.</w:t>
      </w:r>
    </w:p>
    <w:p w14:paraId="54B625C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Преданья старины глубокой.</w:t>
      </w:r>
    </w:p>
    <w:p w14:paraId="6AD3B48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Малые жанры фольклора: пословицы и поговорки о Родине, России, русском народе (не менее пяти произведений).</w:t>
      </w:r>
    </w:p>
    <w:p w14:paraId="56C1A79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Русские народные и литературные сказки (не менее двух произведений). Например: "Лиса и медведь" (русская народная сказка), К.Г. Паустовский "Дремучий медведь".</w:t>
      </w:r>
    </w:p>
    <w:p w14:paraId="5E46175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Города земли русской.</w:t>
      </w:r>
    </w:p>
    <w:p w14:paraId="41FAC1F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Москва в произведениях русских писателей.</w:t>
      </w:r>
    </w:p>
    <w:p w14:paraId="4BEF2A1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А.С. Пушкин "На тихих берегах Москвы...", М.Ю. Лермонтов "Москва, Москва!.. люблю тебя как сын...", Л.Н. Мартынов "Красные ворота" и другие.</w:t>
      </w:r>
    </w:p>
    <w:p w14:paraId="312FAC7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А.П. Чехов "В Москве на Трубной площади".</w:t>
      </w:r>
    </w:p>
    <w:p w14:paraId="0CF957A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Родные просторы.</w:t>
      </w:r>
    </w:p>
    <w:p w14:paraId="54A59C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Русский лес.</w:t>
      </w:r>
    </w:p>
    <w:p w14:paraId="706C295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А.В. Кольцов "Лес", В.А. Рождественский "Береза", В.А. Солоухин "Седьмую ночь без перерыва..." и другие.</w:t>
      </w:r>
    </w:p>
    <w:p w14:paraId="007B107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И.С. Соколов-Микитов "Русский лес".</w:t>
      </w:r>
    </w:p>
    <w:p w14:paraId="0C32F2C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86.3.2. Русские традиции.</w:t>
      </w:r>
    </w:p>
    <w:p w14:paraId="1999995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Праздники русского мира.</w:t>
      </w:r>
    </w:p>
    <w:p w14:paraId="349B543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Рождество.</w:t>
      </w:r>
    </w:p>
    <w:p w14:paraId="45F9878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Б.Л. Пастернак "Рождественская звезда" (фрагмент), В.Д. Берестов "Перед Рождеством" и другие.</w:t>
      </w:r>
    </w:p>
    <w:p w14:paraId="10D0E5D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А.И. Куприн "Бедный принц".</w:t>
      </w:r>
    </w:p>
    <w:p w14:paraId="390EA6F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Н.Д. </w:t>
      </w:r>
      <w:proofErr w:type="spellStart"/>
      <w:r w:rsidRPr="00130DAE">
        <w:rPr>
          <w:color w:val="000000" w:themeColor="text1"/>
          <w:szCs w:val="24"/>
        </w:rPr>
        <w:t>Телешов</w:t>
      </w:r>
      <w:proofErr w:type="spellEnd"/>
      <w:r w:rsidRPr="00130DAE">
        <w:rPr>
          <w:color w:val="000000" w:themeColor="text1"/>
          <w:szCs w:val="24"/>
        </w:rPr>
        <w:t xml:space="preserve"> "Елка </w:t>
      </w:r>
      <w:proofErr w:type="spellStart"/>
      <w:r w:rsidRPr="00130DAE">
        <w:rPr>
          <w:color w:val="000000" w:themeColor="text1"/>
          <w:szCs w:val="24"/>
        </w:rPr>
        <w:t>Митрича</w:t>
      </w:r>
      <w:proofErr w:type="spellEnd"/>
      <w:r w:rsidRPr="00130DAE">
        <w:rPr>
          <w:color w:val="000000" w:themeColor="text1"/>
          <w:szCs w:val="24"/>
        </w:rPr>
        <w:t>".</w:t>
      </w:r>
    </w:p>
    <w:p w14:paraId="022882F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Тепло родного дома.</w:t>
      </w:r>
    </w:p>
    <w:p w14:paraId="6733FAE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Семейные ценности.</w:t>
      </w:r>
    </w:p>
    <w:p w14:paraId="502DD90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И.А. Крылов. Басни (одно произведение по выбору). Например: "Дерево" и другие.</w:t>
      </w:r>
    </w:p>
    <w:p w14:paraId="09EB88E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И.А. Бунин "Снежный бык".</w:t>
      </w:r>
    </w:p>
    <w:p w14:paraId="2BEF077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В.И. Белов "Скворцы".</w:t>
      </w:r>
    </w:p>
    <w:p w14:paraId="0BFD3C8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86.3.3. Русский характер - русская душа.</w:t>
      </w:r>
    </w:p>
    <w:p w14:paraId="0D074BD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 до ордена - была бы Родина.</w:t>
      </w:r>
    </w:p>
    <w:p w14:paraId="6BF5B10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Отечественная война 1812 года.</w:t>
      </w:r>
    </w:p>
    <w:p w14:paraId="4B943FC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Ф.Н. Глинка "Авангардная песнь", Д.В. Давыдов "Партизан" (отрывок) и другие.</w:t>
      </w:r>
    </w:p>
    <w:p w14:paraId="11600CB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Загадки русской души.</w:t>
      </w:r>
    </w:p>
    <w:p w14:paraId="2CD4844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Парадоксы русского характера.</w:t>
      </w:r>
    </w:p>
    <w:p w14:paraId="6FE3495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К.Г. Паустовский "Похождения жука-носорога" (солдатская сказка).</w:t>
      </w:r>
    </w:p>
    <w:p w14:paraId="7D80AB1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Ю.Я. Яковлев "Сыновья </w:t>
      </w:r>
      <w:proofErr w:type="spellStart"/>
      <w:r w:rsidRPr="00130DAE">
        <w:rPr>
          <w:color w:val="000000" w:themeColor="text1"/>
          <w:szCs w:val="24"/>
        </w:rPr>
        <w:t>Пешеходова</w:t>
      </w:r>
      <w:proofErr w:type="spellEnd"/>
      <w:r w:rsidRPr="00130DAE">
        <w:rPr>
          <w:color w:val="000000" w:themeColor="text1"/>
          <w:szCs w:val="24"/>
        </w:rPr>
        <w:t>".</w:t>
      </w:r>
    </w:p>
    <w:p w14:paraId="4C30D5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 ваших ровесниках.</w:t>
      </w:r>
    </w:p>
    <w:p w14:paraId="088A76C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Школьные контрольные.</w:t>
      </w:r>
    </w:p>
    <w:p w14:paraId="42FA854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К.И. Чуковский "Серебряный герб" (фрагмент).</w:t>
      </w:r>
    </w:p>
    <w:p w14:paraId="1FD8EE3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А.А. </w:t>
      </w:r>
      <w:proofErr w:type="spellStart"/>
      <w:r w:rsidRPr="00130DAE">
        <w:rPr>
          <w:color w:val="000000" w:themeColor="text1"/>
          <w:szCs w:val="24"/>
        </w:rPr>
        <w:t>Гиваргизов</w:t>
      </w:r>
      <w:proofErr w:type="spellEnd"/>
      <w:r w:rsidRPr="00130DAE">
        <w:rPr>
          <w:color w:val="000000" w:themeColor="text1"/>
          <w:szCs w:val="24"/>
        </w:rPr>
        <w:t xml:space="preserve"> "Контрольный диктант".</w:t>
      </w:r>
    </w:p>
    <w:p w14:paraId="60373E2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Лишь слову жизнь дана.</w:t>
      </w:r>
    </w:p>
    <w:p w14:paraId="4258EC6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Родной язык, родная речь.</w:t>
      </w:r>
    </w:p>
    <w:p w14:paraId="68733EF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двух). Например: И.А. Бунин "Слово", В.Г. </w:t>
      </w:r>
      <w:proofErr w:type="spellStart"/>
      <w:r w:rsidRPr="00130DAE">
        <w:rPr>
          <w:color w:val="000000" w:themeColor="text1"/>
          <w:szCs w:val="24"/>
        </w:rPr>
        <w:t>Гордейчев</w:t>
      </w:r>
      <w:proofErr w:type="spellEnd"/>
      <w:r w:rsidRPr="00130DAE">
        <w:rPr>
          <w:color w:val="000000" w:themeColor="text1"/>
          <w:szCs w:val="24"/>
        </w:rPr>
        <w:t xml:space="preserve"> "Родная речь" и другие.</w:t>
      </w:r>
    </w:p>
    <w:p w14:paraId="2844092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55204BE6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86.4. Содержание обучения в 6 классе.</w:t>
      </w:r>
    </w:p>
    <w:p w14:paraId="530CA6D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86.4.1. Раздел 1. Россия - Родина моя.</w:t>
      </w:r>
    </w:p>
    <w:p w14:paraId="276A9D9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Преданья старины глубокой.</w:t>
      </w:r>
    </w:p>
    <w:p w14:paraId="402B946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Богатыри и богатырство.</w:t>
      </w:r>
    </w:p>
    <w:p w14:paraId="62E7F26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Былины (одна былина по выбору). Например: "Илья Муромец и Святогор" и другие.</w:t>
      </w:r>
    </w:p>
    <w:p w14:paraId="774B36D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Былинные сюжеты и герои в русской литературе.</w:t>
      </w:r>
    </w:p>
    <w:p w14:paraId="1B84367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И.А. Бунин "Святогор и Илья" и другие.</w:t>
      </w:r>
    </w:p>
    <w:p w14:paraId="3A2960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М.М. Пришвин "Певец былин".</w:t>
      </w:r>
    </w:p>
    <w:p w14:paraId="606B955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Города земли русской.</w:t>
      </w:r>
    </w:p>
    <w:p w14:paraId="1A4DEB1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Русский Север.</w:t>
      </w:r>
    </w:p>
    <w:p w14:paraId="3A400D0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 xml:space="preserve">С.Г. </w:t>
      </w:r>
      <w:proofErr w:type="spellStart"/>
      <w:r w:rsidRPr="00130DAE">
        <w:rPr>
          <w:color w:val="000000" w:themeColor="text1"/>
          <w:szCs w:val="24"/>
        </w:rPr>
        <w:t>Писахов</w:t>
      </w:r>
      <w:proofErr w:type="spellEnd"/>
      <w:r w:rsidRPr="00130DAE">
        <w:rPr>
          <w:color w:val="000000" w:themeColor="text1"/>
          <w:szCs w:val="24"/>
        </w:rPr>
        <w:t xml:space="preserve"> "Ледяна колокольня" (не менее одной главы по выбору, например:</w:t>
      </w:r>
      <w:proofErr w:type="gramEnd"/>
      <w:r w:rsidRPr="00130DAE">
        <w:rPr>
          <w:color w:val="000000" w:themeColor="text1"/>
          <w:szCs w:val="24"/>
        </w:rPr>
        <w:t xml:space="preserve"> </w:t>
      </w:r>
      <w:proofErr w:type="gramStart"/>
      <w:r w:rsidRPr="00130DAE">
        <w:rPr>
          <w:color w:val="000000" w:themeColor="text1"/>
          <w:szCs w:val="24"/>
        </w:rPr>
        <w:t>"Морожены песни" и другие).</w:t>
      </w:r>
      <w:proofErr w:type="gramEnd"/>
    </w:p>
    <w:p w14:paraId="46405FD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Б.В. Шергин "Поморские были и сказания" (не менее двух глав по выбору, например:</w:t>
      </w:r>
      <w:proofErr w:type="gramEnd"/>
      <w:r w:rsidRPr="00130DAE">
        <w:rPr>
          <w:color w:val="000000" w:themeColor="text1"/>
          <w:szCs w:val="24"/>
        </w:rPr>
        <w:t xml:space="preserve"> </w:t>
      </w:r>
      <w:proofErr w:type="gramStart"/>
      <w:r w:rsidRPr="00130DAE">
        <w:rPr>
          <w:color w:val="000000" w:themeColor="text1"/>
          <w:szCs w:val="24"/>
        </w:rPr>
        <w:t>"Детство в Архангельске", "Миша Ласкин" и другие).</w:t>
      </w:r>
      <w:proofErr w:type="gramEnd"/>
    </w:p>
    <w:p w14:paraId="2EA9B1F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Родные просторы.</w:t>
      </w:r>
    </w:p>
    <w:p w14:paraId="3F1C478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Зима в русской поэзии.</w:t>
      </w:r>
    </w:p>
    <w:p w14:paraId="3AF13C9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И.С. Никитин "Встреча Зимы", А.А. Блок "Снег да снег. Всю избу занесло...", Н.М. Рубцов "Первый снег" и другие.</w:t>
      </w:r>
    </w:p>
    <w:p w14:paraId="53AD72C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 мотивам русских сказок о зиме.</w:t>
      </w:r>
    </w:p>
    <w:p w14:paraId="4019DA1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Е.Л. Шварц "Два брата".</w:t>
      </w:r>
    </w:p>
    <w:p w14:paraId="3ACFB5D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86.4.2. Русские традиции.</w:t>
      </w:r>
    </w:p>
    <w:p w14:paraId="4D7FAFA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Праздники русского мира.</w:t>
      </w:r>
    </w:p>
    <w:p w14:paraId="36827C8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Масленица.</w:t>
      </w:r>
    </w:p>
    <w:p w14:paraId="46EF046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М.Ю. Лермонтов "Посреди небесных тел...", А.Д. Дементьев "Прощеное воскресенье" и другие.</w:t>
      </w:r>
    </w:p>
    <w:p w14:paraId="5A87DAD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А.П. Чехов. "Блины".</w:t>
      </w:r>
    </w:p>
    <w:p w14:paraId="28E2A57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Тэффи. "Блины".</w:t>
      </w:r>
    </w:p>
    <w:p w14:paraId="19F2DE1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Тепло родного дома.</w:t>
      </w:r>
    </w:p>
    <w:p w14:paraId="153FB92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Всюду родимую Русь узнаю.</w:t>
      </w:r>
    </w:p>
    <w:p w14:paraId="48AE027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В.А. Рождественский "Русская природа" и другие.</w:t>
      </w:r>
    </w:p>
    <w:p w14:paraId="56A1D3D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К.Г. Паустовский "Заботливый цветок".</w:t>
      </w:r>
    </w:p>
    <w:p w14:paraId="1948D0E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Ю.В. Бондарев "Поздним вечером".</w:t>
      </w:r>
    </w:p>
    <w:p w14:paraId="1983C43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86.4.3. Русский характер - русская душа.</w:t>
      </w:r>
    </w:p>
    <w:p w14:paraId="6F0AC9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 до ордена - была бы Родина.</w:t>
      </w:r>
    </w:p>
    <w:p w14:paraId="0BF0293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Оборона Севастополя.</w:t>
      </w:r>
    </w:p>
    <w:p w14:paraId="1769E05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трех). Например: А.Н. Апухтин "Солдатская песня о Севастополе", А.А. Фет "Севастопольское братское кладбище", Рюрик Ивнев "Севастополь" и другие.</w:t>
      </w:r>
    </w:p>
    <w:p w14:paraId="53D0871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Загадки русской души.</w:t>
      </w:r>
    </w:p>
    <w:p w14:paraId="01DBE94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Чудеса нужно проводить своими руками.</w:t>
      </w:r>
    </w:p>
    <w:p w14:paraId="6C922EA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Ф.И. Тютчев "Чему бы жизнь нас ни учила..." и другие.</w:t>
      </w:r>
    </w:p>
    <w:p w14:paraId="3F1483E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Н.С. Лесков "Неразменный рубль".</w:t>
      </w:r>
    </w:p>
    <w:p w14:paraId="111601F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В.П. Астафьев "Бабушка с малиной".</w:t>
      </w:r>
    </w:p>
    <w:p w14:paraId="1456965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 ваших ровесниках.</w:t>
      </w:r>
    </w:p>
    <w:p w14:paraId="58D3064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Реальность и мечты.</w:t>
      </w:r>
    </w:p>
    <w:p w14:paraId="32A5079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Р.П. Погодин "Кирпичные острова" (рассказы "Как я с ним познакомился", "Кирпичные острова").</w:t>
      </w:r>
    </w:p>
    <w:p w14:paraId="002038D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Е.С. Велтистов "Миллион и один день каникул" (один фрагмент по выбору).</w:t>
      </w:r>
    </w:p>
    <w:p w14:paraId="6F3170E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Лишь слову жизнь дана.</w:t>
      </w:r>
    </w:p>
    <w:p w14:paraId="56C58E8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 русском дышим языке.</w:t>
      </w:r>
    </w:p>
    <w:p w14:paraId="73FAEC2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К.Д. Бальмонт "Русский язык", Ю.П. Мориц "Язык обид - язык не русский..." и другие.</w:t>
      </w:r>
    </w:p>
    <w:p w14:paraId="7C43473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3C103DA2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86.5. Содержание обучения в 7 классе.</w:t>
      </w:r>
    </w:p>
    <w:p w14:paraId="5619474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86.5.1. Россия - Родина моя.</w:t>
      </w:r>
    </w:p>
    <w:p w14:paraId="22D0E11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Преданья старины глубокой.</w:t>
      </w:r>
    </w:p>
    <w:p w14:paraId="4258D95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Русские народные песни.</w:t>
      </w:r>
    </w:p>
    <w:p w14:paraId="6596ED9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Исторические и лирические песни (не менее двух). Например: </w:t>
      </w:r>
      <w:proofErr w:type="gramStart"/>
      <w:r w:rsidRPr="00130DAE">
        <w:rPr>
          <w:color w:val="000000" w:themeColor="text1"/>
          <w:szCs w:val="24"/>
        </w:rPr>
        <w:t>"На заре то было, братцы, на утренней...", "Ах вы, ветры, ветры буйные..." и другие.</w:t>
      </w:r>
      <w:proofErr w:type="gramEnd"/>
    </w:p>
    <w:p w14:paraId="6A24C36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Фольклорные сюжеты и мотивы в русской литературе.</w:t>
      </w:r>
    </w:p>
    <w:p w14:paraId="1F68CCD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А.С. Пушкин "Песни о Стеньке </w:t>
      </w:r>
      <w:proofErr w:type="gramStart"/>
      <w:r w:rsidRPr="00130DAE">
        <w:rPr>
          <w:color w:val="000000" w:themeColor="text1"/>
          <w:szCs w:val="24"/>
        </w:rPr>
        <w:t>Разине</w:t>
      </w:r>
      <w:proofErr w:type="gramEnd"/>
      <w:r w:rsidRPr="00130DAE">
        <w:rPr>
          <w:color w:val="000000" w:themeColor="text1"/>
          <w:szCs w:val="24"/>
        </w:rPr>
        <w:t>" (песня 1).</w:t>
      </w:r>
    </w:p>
    <w:p w14:paraId="1288059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И.З. Суриков "Я ли в поле да не травушка была...", А.К. Толстой "Моя душа летит приветом..." и другие.</w:t>
      </w:r>
    </w:p>
    <w:p w14:paraId="074B3A6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Города земли русской.</w:t>
      </w:r>
    </w:p>
    <w:p w14:paraId="6C0BBB3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Сибирский край.</w:t>
      </w:r>
    </w:p>
    <w:p w14:paraId="1919D8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В.Г. Распутин "Сибирь, Сибирь..." (одна глава по выбору, например "Тобольск" и другие).</w:t>
      </w:r>
    </w:p>
    <w:p w14:paraId="0FA2676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А.И. Солженицын "Колокол Углича".</w:t>
      </w:r>
    </w:p>
    <w:p w14:paraId="6465228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Родные просторы.</w:t>
      </w:r>
    </w:p>
    <w:p w14:paraId="16EA353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Русское поле.</w:t>
      </w:r>
    </w:p>
    <w:p w14:paraId="320749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И.С. Никитин "Поле", И.А. Гофф "Русское поле" и другие.</w:t>
      </w:r>
    </w:p>
    <w:p w14:paraId="5C95F68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Д.В. Григорович "Пахарь" (не менее одной главы по выбору).</w:t>
      </w:r>
    </w:p>
    <w:p w14:paraId="001EB9E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86.5.2. Русские традиции.</w:t>
      </w:r>
    </w:p>
    <w:p w14:paraId="35CDF91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Праздники русского мира.</w:t>
      </w:r>
    </w:p>
    <w:p w14:paraId="39D9564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Пасха.</w:t>
      </w:r>
    </w:p>
    <w:p w14:paraId="61CF93C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К.Д. Бальмонт "Благовещенье в Москве", А.С. Хомяков "Кремлевская заутреня на Пасху", А.А. Фет "Христос Воскресе!" (П.П. Боткину).</w:t>
      </w:r>
    </w:p>
    <w:p w14:paraId="7364CC5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А.П. Чехов "Казак".</w:t>
      </w:r>
    </w:p>
    <w:p w14:paraId="7CFF6B3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Тепло родного дома.</w:t>
      </w:r>
    </w:p>
    <w:p w14:paraId="6DC1C9F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Русские мастера.</w:t>
      </w:r>
    </w:p>
    <w:p w14:paraId="3E6DFB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В.А. Солоухин "Камешки на ладони" (не менее двух миниатюр по выбору).</w:t>
      </w:r>
    </w:p>
    <w:p w14:paraId="1C59E19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Ф.А. Абрамов "Дом" (один фрагмент по выбору).</w:t>
      </w:r>
    </w:p>
    <w:p w14:paraId="3F3042D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Р.И. Рождественский "О мастерах" и другие.</w:t>
      </w:r>
    </w:p>
    <w:p w14:paraId="3981C61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86.5.3. Русский характер - русская душа.</w:t>
      </w:r>
    </w:p>
    <w:p w14:paraId="4298535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 до ордена - была бы Родина.</w:t>
      </w:r>
    </w:p>
    <w:p w14:paraId="68C2104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 Первой мировой войне.</w:t>
      </w:r>
    </w:p>
    <w:p w14:paraId="77F7BEF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С.М. Городецкий "Воздушный витязь", Н.С. Гумилев "Наступление", "Война" и другие.</w:t>
      </w:r>
    </w:p>
    <w:p w14:paraId="76672DD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М.М. Пришвин "Голубая стрекоза".</w:t>
      </w:r>
    </w:p>
    <w:p w14:paraId="6F56EFB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Загадки русской души.</w:t>
      </w:r>
    </w:p>
    <w:p w14:paraId="7537327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Долюшка женская.</w:t>
      </w:r>
    </w:p>
    <w:p w14:paraId="6199051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Ф.И. Тютчев "Русской женщине", Н.А. Некрасов "Внимая ужасам войны...", Ю.В. Друнина "И откуда вдруг берутся силы...", В.М. Тушнова "Вот говорят: Россия..." и другие.</w:t>
      </w:r>
    </w:p>
    <w:p w14:paraId="4664D37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Ф.А. Абрамов "Золотые руки".</w:t>
      </w:r>
    </w:p>
    <w:p w14:paraId="2511581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 ваших ровесниках.</w:t>
      </w:r>
    </w:p>
    <w:p w14:paraId="256D5EB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Взрослые детские проблемы.</w:t>
      </w:r>
    </w:p>
    <w:p w14:paraId="6FD7960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А.С. Игнатова "Джинн Сева".</w:t>
      </w:r>
    </w:p>
    <w:p w14:paraId="3CA46F6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Н.Н. Назаркин "Изумрудная рыбка" (не менее двух глав по выбору, например, "Изумрудная рыбка", "Ах, миледи!", "Про личную жизнь" и другие).</w:t>
      </w:r>
    </w:p>
    <w:p w14:paraId="0B53886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Лишь слову жизнь дана.</w:t>
      </w:r>
    </w:p>
    <w:p w14:paraId="1EA5CA0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Такого языка на свете не бывало.</w:t>
      </w:r>
    </w:p>
    <w:p w14:paraId="5943BE1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В. Рождественский "В родной поэзии совсем не старовер..." и другие.</w:t>
      </w:r>
    </w:p>
    <w:p w14:paraId="16DF580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114029A8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86.6. Содержание обучения в 8 классе.</w:t>
      </w:r>
    </w:p>
    <w:p w14:paraId="658ADF3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86.6.1. Россия - Родина моя.</w:t>
      </w:r>
    </w:p>
    <w:p w14:paraId="1BA1D18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Легендарный герой земли русской Иван Сусанин.</w:t>
      </w:r>
    </w:p>
    <w:p w14:paraId="29F07A7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С.Н. Марков "Сусанин", О.А. Ильина "Во время грозного и злого поединка..." и другие.</w:t>
      </w:r>
    </w:p>
    <w:p w14:paraId="09961CB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П.Н. Полевой "Избранник Божий" (не менее двух глав по выбору).</w:t>
      </w:r>
    </w:p>
    <w:p w14:paraId="5ED76B6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Города земли русской.</w:t>
      </w:r>
    </w:p>
    <w:p w14:paraId="093FEB4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 Золотому кольцу.</w:t>
      </w:r>
    </w:p>
    <w:p w14:paraId="743166E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трех). Например: Ф.К. Сологуб "Сквозь туман едва заметный...", М.А. Кузмин "Я знаю вас не понаслышке...", И.И. Кобзев "Поездка в Суздаль", В.А. Степанов "Золотое кольцо" и другие.</w:t>
      </w:r>
    </w:p>
    <w:p w14:paraId="26462FB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Родные просторы.</w:t>
      </w:r>
    </w:p>
    <w:p w14:paraId="6DA08FE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Волга - русская река.</w:t>
      </w:r>
    </w:p>
    <w:p w14:paraId="43BDCC1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Русские народные песни о Волге (одна по выбору). Например: "Уж ты, Волга-река, Волга-матушка!..", "Вниз по матушке по Волге..." и другие.</w:t>
      </w:r>
    </w:p>
    <w:p w14:paraId="634B5E4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Н.А. Некрасов "Люблю я краткой той поры..." (из поэмы "Горе старого Наума"), В.С. Высоцкий "Песня о Волге" и другие.</w:t>
      </w:r>
    </w:p>
    <w:p w14:paraId="5D6DA8E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В.В. Розанов "Русский Нил" (один фрагмент по выбору).</w:t>
      </w:r>
    </w:p>
    <w:p w14:paraId="52F5AC9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86.6.2. Русские традиции.</w:t>
      </w:r>
    </w:p>
    <w:p w14:paraId="35E9F9D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Праздники русского мира.</w:t>
      </w:r>
    </w:p>
    <w:p w14:paraId="6C2170C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Троица.</w:t>
      </w:r>
    </w:p>
    <w:p w14:paraId="59F1A3A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И.А. Бунин "Троица", С.А. Есенин "Троицыно утро, утренний канон...", Н.И. Рыленков "Возможно ль высказать без слов..." и другие.</w:t>
      </w:r>
    </w:p>
    <w:p w14:paraId="261FC0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И.А. Новиков "Троицкая кукушка".</w:t>
      </w:r>
    </w:p>
    <w:p w14:paraId="2B37BD6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Тепло родного дома.</w:t>
      </w:r>
    </w:p>
    <w:p w14:paraId="1469D25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Родство душ.</w:t>
      </w:r>
    </w:p>
    <w:p w14:paraId="3AB716B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Ф.А. Абрамов "Валенки".</w:t>
      </w:r>
    </w:p>
    <w:p w14:paraId="1CF0474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Т.В. Михеева "Не предавай меня!" (две главы по выбору).</w:t>
      </w:r>
    </w:p>
    <w:p w14:paraId="48EB108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86.6.3. Русский характер - русская душа.</w:t>
      </w:r>
    </w:p>
    <w:p w14:paraId="7CE5416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 до ордена - была бы Родина.</w:t>
      </w:r>
    </w:p>
    <w:p w14:paraId="020A5DF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Дети на войне.</w:t>
      </w:r>
    </w:p>
    <w:p w14:paraId="62C38E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Э.Н. Веркин. "Облачный полк" (не менее двух глав по выбору).</w:t>
      </w:r>
    </w:p>
    <w:p w14:paraId="034DA99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Загадки русской души.</w:t>
      </w:r>
    </w:p>
    <w:p w14:paraId="556F810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Сеятель твой и хранитель.</w:t>
      </w:r>
    </w:p>
    <w:p w14:paraId="31B704A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И.С. Тургенев "Сфинкс".</w:t>
      </w:r>
    </w:p>
    <w:p w14:paraId="553B44B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Ф.М. Достоевский "Мужик Марей".</w:t>
      </w:r>
    </w:p>
    <w:p w14:paraId="5DC8724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 ваших ровесниках.</w:t>
      </w:r>
    </w:p>
    <w:p w14:paraId="6DD4FE6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Пора взросления.</w:t>
      </w:r>
    </w:p>
    <w:p w14:paraId="1F30DC3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Б.Л. Васильев. "Завтра была война" (не менее одной главы по выбору).</w:t>
      </w:r>
    </w:p>
    <w:p w14:paraId="307CC3F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Г.Н. Щербакова "Вам и не снилось" (не менее одной главы по выбору).</w:t>
      </w:r>
    </w:p>
    <w:p w14:paraId="3D774F2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Лишь слову жизнь дана.</w:t>
      </w:r>
    </w:p>
    <w:p w14:paraId="25242BE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Язык поэзии.</w:t>
      </w:r>
    </w:p>
    <w:p w14:paraId="77B571F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одного). Например: И.Ф. Анненский "Третий мучительный сонет" и другие.</w:t>
      </w:r>
    </w:p>
    <w:p w14:paraId="06E124C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Дон </w:t>
      </w:r>
      <w:proofErr w:type="spellStart"/>
      <w:r w:rsidRPr="00130DAE">
        <w:rPr>
          <w:color w:val="000000" w:themeColor="text1"/>
          <w:szCs w:val="24"/>
        </w:rPr>
        <w:t>Аминадо</w:t>
      </w:r>
      <w:proofErr w:type="spellEnd"/>
      <w:r w:rsidRPr="00130DAE">
        <w:rPr>
          <w:color w:val="000000" w:themeColor="text1"/>
          <w:szCs w:val="24"/>
        </w:rPr>
        <w:t xml:space="preserve"> "Наука стихосложения".</w:t>
      </w:r>
    </w:p>
    <w:p w14:paraId="064C0A3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2E306407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86.7. Содержание обучения в 9 классе.</w:t>
      </w:r>
    </w:p>
    <w:p w14:paraId="117A330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86.7.1. Россия - Родина моя.</w:t>
      </w:r>
    </w:p>
    <w:p w14:paraId="1804DFF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Преданья старины глубокой.</w:t>
      </w:r>
    </w:p>
    <w:p w14:paraId="0E10348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Гроза двенадцатого года.</w:t>
      </w:r>
    </w:p>
    <w:p w14:paraId="1EBC3BA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Русские народные песни об Отечественной войне 1812 года (не менее одной). Например: "Как не две </w:t>
      </w:r>
      <w:proofErr w:type="spellStart"/>
      <w:r w:rsidRPr="00130DAE">
        <w:rPr>
          <w:color w:val="000000" w:themeColor="text1"/>
          <w:szCs w:val="24"/>
        </w:rPr>
        <w:t>тученьки</w:t>
      </w:r>
      <w:proofErr w:type="spellEnd"/>
      <w:r w:rsidRPr="00130DAE">
        <w:rPr>
          <w:color w:val="000000" w:themeColor="text1"/>
          <w:szCs w:val="24"/>
        </w:rPr>
        <w:t xml:space="preserve"> не две </w:t>
      </w:r>
      <w:proofErr w:type="spellStart"/>
      <w:r w:rsidRPr="00130DAE">
        <w:rPr>
          <w:color w:val="000000" w:themeColor="text1"/>
          <w:szCs w:val="24"/>
        </w:rPr>
        <w:t>грозныя</w:t>
      </w:r>
      <w:proofErr w:type="spellEnd"/>
      <w:r w:rsidRPr="00130DAE">
        <w:rPr>
          <w:color w:val="000000" w:themeColor="text1"/>
          <w:szCs w:val="24"/>
        </w:rPr>
        <w:t>..."</w:t>
      </w:r>
    </w:p>
    <w:p w14:paraId="3648F48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двух). Например: В.А. Жуковский "Певец </w:t>
      </w:r>
      <w:proofErr w:type="gramStart"/>
      <w:r w:rsidRPr="00130DAE">
        <w:rPr>
          <w:color w:val="000000" w:themeColor="text1"/>
          <w:szCs w:val="24"/>
        </w:rPr>
        <w:t>во</w:t>
      </w:r>
      <w:proofErr w:type="gramEnd"/>
      <w:r w:rsidRPr="00130DAE">
        <w:rPr>
          <w:color w:val="000000" w:themeColor="text1"/>
          <w:szCs w:val="24"/>
        </w:rPr>
        <w:t xml:space="preserve"> стане русских воинов" (в сокращении), А.С. Пушкин "Полководец", "Бородинская годовщина", М.И. Цветаева "Генералам двенадцатого года" и другие.</w:t>
      </w:r>
    </w:p>
    <w:p w14:paraId="27DA5CE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И.И. Лажечников "Новобранец 1812 года" (один фрагмент по выбору).</w:t>
      </w:r>
    </w:p>
    <w:p w14:paraId="7F2ACCA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Города земли русской.</w:t>
      </w:r>
    </w:p>
    <w:p w14:paraId="27FB02F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Петербург в русской литературе.</w:t>
      </w:r>
    </w:p>
    <w:p w14:paraId="63AE340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трех). Например: А.С. Пушкин "Город пышный, город бедный...", О.Э. Мандельштам "Петербургские строфы", А.А. Ахматова "Стихи о Петербурге" ("Вновь </w:t>
      </w:r>
      <w:proofErr w:type="spellStart"/>
      <w:r w:rsidRPr="00130DAE">
        <w:rPr>
          <w:color w:val="000000" w:themeColor="text1"/>
          <w:szCs w:val="24"/>
        </w:rPr>
        <w:t>Исакий</w:t>
      </w:r>
      <w:proofErr w:type="spellEnd"/>
      <w:r w:rsidRPr="00130DAE">
        <w:rPr>
          <w:color w:val="000000" w:themeColor="text1"/>
          <w:szCs w:val="24"/>
        </w:rPr>
        <w:t xml:space="preserve"> в </w:t>
      </w:r>
      <w:proofErr w:type="spellStart"/>
      <w:r w:rsidRPr="00130DAE">
        <w:rPr>
          <w:color w:val="000000" w:themeColor="text1"/>
          <w:szCs w:val="24"/>
        </w:rPr>
        <w:t>облаченьи</w:t>
      </w:r>
      <w:proofErr w:type="spellEnd"/>
      <w:r w:rsidRPr="00130DAE">
        <w:rPr>
          <w:color w:val="000000" w:themeColor="text1"/>
          <w:szCs w:val="24"/>
        </w:rPr>
        <w:t>..."), Д.С. Самойлов "Над Невой" ("Весь город в плавных разворотах...") и другие.</w:t>
      </w:r>
    </w:p>
    <w:p w14:paraId="2D0E7FA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Л.В. Успенский "Записки старого петербуржца" (одна глава по выбору, например, "Фонарики-сударики" и другие).</w:t>
      </w:r>
    </w:p>
    <w:p w14:paraId="2045043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Родные просторы.</w:t>
      </w:r>
    </w:p>
    <w:p w14:paraId="12BF68D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Степь раздольная.</w:t>
      </w:r>
    </w:p>
    <w:p w14:paraId="542565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Русские народные песни о степи (одна по выбору). Например: "Уж ты, степь ли моя, степь Моздокская...", "Ах ты, степь широкая..." и другие.</w:t>
      </w:r>
    </w:p>
    <w:p w14:paraId="39AE33D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Стихотворения (не менее двух). Например: П.А. Вяземский "Степь", И.З. Суриков "В степи" и другие.</w:t>
      </w:r>
    </w:p>
    <w:p w14:paraId="6B06B80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А.П. Чехов "Степь" (один фрагмент по выбору).</w:t>
      </w:r>
    </w:p>
    <w:p w14:paraId="7BCE11D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86.7.2. Русские традиции.</w:t>
      </w:r>
    </w:p>
    <w:p w14:paraId="2B8E911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Праздники русского мира.</w:t>
      </w:r>
    </w:p>
    <w:p w14:paraId="1761C7B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Августовские </w:t>
      </w:r>
      <w:proofErr w:type="spellStart"/>
      <w:r w:rsidRPr="00130DAE">
        <w:rPr>
          <w:color w:val="000000" w:themeColor="text1"/>
          <w:szCs w:val="24"/>
        </w:rPr>
        <w:t>Спасы</w:t>
      </w:r>
      <w:proofErr w:type="spellEnd"/>
      <w:r w:rsidRPr="00130DAE">
        <w:rPr>
          <w:color w:val="000000" w:themeColor="text1"/>
          <w:szCs w:val="24"/>
        </w:rPr>
        <w:t>.</w:t>
      </w:r>
    </w:p>
    <w:p w14:paraId="1D36E06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трех). Например: К.Д. Бальмонт "Первый спас", Б.А. Ахмадулина "Ночь </w:t>
      </w:r>
      <w:proofErr w:type="spellStart"/>
      <w:r w:rsidRPr="00130DAE">
        <w:rPr>
          <w:color w:val="000000" w:themeColor="text1"/>
          <w:szCs w:val="24"/>
        </w:rPr>
        <w:t>упаданья</w:t>
      </w:r>
      <w:proofErr w:type="spellEnd"/>
      <w:r w:rsidRPr="00130DAE">
        <w:rPr>
          <w:color w:val="000000" w:themeColor="text1"/>
          <w:szCs w:val="24"/>
        </w:rPr>
        <w:t xml:space="preserve"> яблок", Е.А. Евтушенко "Само упало яблоко с небес..." и другие.</w:t>
      </w:r>
    </w:p>
    <w:p w14:paraId="5D4C19C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Е.И. Носов "Яблочный спас".</w:t>
      </w:r>
    </w:p>
    <w:p w14:paraId="4B86986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Тепло родного дома.</w:t>
      </w:r>
    </w:p>
    <w:p w14:paraId="0591737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Родительский дом.</w:t>
      </w:r>
    </w:p>
    <w:p w14:paraId="3807AA7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А.П. Платонов "На заре туманной юности" (две главы по выбору).</w:t>
      </w:r>
    </w:p>
    <w:p w14:paraId="1922A7D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В.П. Астафьев "Далекая и близкая сказка" (рассказ из повести "Последний поклон").</w:t>
      </w:r>
    </w:p>
    <w:p w14:paraId="618CAC9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86.7.3. Русский характер - русская душа.</w:t>
      </w:r>
    </w:p>
    <w:p w14:paraId="6CC597A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 до ордена - была бы Родина.</w:t>
      </w:r>
    </w:p>
    <w:p w14:paraId="7359005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Великая Отечественная война.</w:t>
      </w:r>
    </w:p>
    <w:p w14:paraId="386E2B6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двух). Например: Н.П. Майоров "Мы", М.В. </w:t>
      </w:r>
      <w:proofErr w:type="spellStart"/>
      <w:r w:rsidRPr="00130DAE">
        <w:rPr>
          <w:color w:val="000000" w:themeColor="text1"/>
          <w:szCs w:val="24"/>
        </w:rPr>
        <w:t>Кульчицкий</w:t>
      </w:r>
      <w:proofErr w:type="spellEnd"/>
      <w:r w:rsidRPr="00130DAE">
        <w:rPr>
          <w:color w:val="000000" w:themeColor="text1"/>
          <w:szCs w:val="24"/>
        </w:rPr>
        <w:t xml:space="preserve"> "Мечтатель, фантазер, </w:t>
      </w:r>
      <w:proofErr w:type="gramStart"/>
      <w:r w:rsidRPr="00130DAE">
        <w:rPr>
          <w:color w:val="000000" w:themeColor="text1"/>
          <w:szCs w:val="24"/>
        </w:rPr>
        <w:t>лентяй-завистник</w:t>
      </w:r>
      <w:proofErr w:type="gramEnd"/>
      <w:r w:rsidRPr="00130DAE">
        <w:rPr>
          <w:color w:val="000000" w:themeColor="text1"/>
          <w:szCs w:val="24"/>
        </w:rPr>
        <w:t>!.." и другие.</w:t>
      </w:r>
    </w:p>
    <w:p w14:paraId="75849BC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Ю.М. Нагибин "Ваганов".</w:t>
      </w:r>
    </w:p>
    <w:p w14:paraId="7B5947C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Е.И. Носов "Переправа".</w:t>
      </w:r>
    </w:p>
    <w:p w14:paraId="2B23B4E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Загадки русской души.</w:t>
      </w:r>
    </w:p>
    <w:p w14:paraId="13DEBA8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Судьбы русских эмигрантов.</w:t>
      </w:r>
    </w:p>
    <w:p w14:paraId="62A6E65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Б.К. Зайцев "Легкое бремя".</w:t>
      </w:r>
    </w:p>
    <w:p w14:paraId="37DFB03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А.Т. Аверченко "Русское искусство".</w:t>
      </w:r>
    </w:p>
    <w:p w14:paraId="1B78C7B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 ваших ровесниках.</w:t>
      </w:r>
    </w:p>
    <w:p w14:paraId="039269C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Прощание с детством.</w:t>
      </w:r>
    </w:p>
    <w:p w14:paraId="22F00CB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Ю.И. Коваль "От Красных ворот" (не менее одного фрагмента по выбору).</w:t>
      </w:r>
    </w:p>
    <w:p w14:paraId="6E25C9F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Лишь слову жизнь дана.</w:t>
      </w:r>
    </w:p>
    <w:p w14:paraId="3AC2B72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"Припадаю к великой реке..."</w:t>
      </w:r>
    </w:p>
    <w:p w14:paraId="5AF8BDD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Стихотворения (не менее двух). Например: И.А. Бродский "Мой народ", С.А. </w:t>
      </w:r>
      <w:proofErr w:type="spellStart"/>
      <w:r w:rsidRPr="00130DAE">
        <w:rPr>
          <w:color w:val="000000" w:themeColor="text1"/>
          <w:szCs w:val="24"/>
        </w:rPr>
        <w:t>Каргашин</w:t>
      </w:r>
      <w:proofErr w:type="spellEnd"/>
      <w:r w:rsidRPr="00130DAE">
        <w:rPr>
          <w:color w:val="000000" w:themeColor="text1"/>
          <w:szCs w:val="24"/>
        </w:rPr>
        <w:t xml:space="preserve"> "Я - русский! Спасибо, Господи!.." и другие.</w:t>
      </w:r>
    </w:p>
    <w:p w14:paraId="1396B75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180387B4" w14:textId="77777777" w:rsidR="00FE3B85" w:rsidRPr="00130DAE" w:rsidRDefault="00FE3B85" w:rsidP="00130DAE">
      <w:pPr>
        <w:pStyle w:val="ConsPlusTitle"/>
        <w:ind w:firstLine="540"/>
        <w:jc w:val="both"/>
        <w:outlineLvl w:val="3"/>
        <w:rPr>
          <w:rFonts w:ascii="Times New Roman" w:hAnsi="Times New Roman" w:cs="Times New Roman"/>
          <w:color w:val="000000" w:themeColor="text1"/>
          <w:szCs w:val="24"/>
        </w:rPr>
      </w:pPr>
      <w:r w:rsidRPr="00130DAE">
        <w:rPr>
          <w:rFonts w:ascii="Times New Roman" w:hAnsi="Times New Roman" w:cs="Times New Roman"/>
          <w:color w:val="000000" w:themeColor="text1"/>
          <w:szCs w:val="24"/>
        </w:rPr>
        <w:t>86.8. Планируемые результаты освоения программы по родной (русской) литературе на уровне основного общего образования.</w:t>
      </w:r>
    </w:p>
    <w:p w14:paraId="5A79BFB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86.8.1. Изучение родной (русской) литературы на уровне основного общего образования направлено на достижение </w:t>
      </w:r>
      <w:proofErr w:type="gramStart"/>
      <w:r w:rsidRPr="00130DAE">
        <w:rPr>
          <w:color w:val="000000" w:themeColor="text1"/>
          <w:szCs w:val="24"/>
        </w:rPr>
        <w:t>обучающимися</w:t>
      </w:r>
      <w:proofErr w:type="gramEnd"/>
      <w:r w:rsidRPr="00130DAE">
        <w:rPr>
          <w:color w:val="000000" w:themeColor="text1"/>
          <w:szCs w:val="24"/>
        </w:rPr>
        <w:t xml:space="preserve"> личностных, метапредметных и предметных результатов освоения содержания учебного предмета.</w:t>
      </w:r>
    </w:p>
    <w:p w14:paraId="0BBD63B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86.8.2. Личностные результаты освоения программы по родной (русской) литературе на уровне основного общего образования достигаются в единстве учебной и воспитательной деятельности образовательной организации, реализующей программы основного общего образования,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саморазвития.</w:t>
      </w:r>
    </w:p>
    <w:p w14:paraId="7BA83EB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Личностные результаты освоения программы по родной (русской) литературе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007A283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1) гражданского воспитания:</w:t>
      </w:r>
    </w:p>
    <w:p w14:paraId="696612C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14:paraId="0BEA869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активное участие в жизни семьи, образовательной организации, реализующей программы основного общего образования, местного сообщества, родного края, страны;</w:t>
      </w:r>
    </w:p>
    <w:p w14:paraId="3F39A28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неприятие любых форм экстремизма, дискриминации;</w:t>
      </w:r>
    </w:p>
    <w:p w14:paraId="211BCDF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понимание роли различных социальных институтов в жизни человека;</w:t>
      </w:r>
    </w:p>
    <w:p w14:paraId="42B9187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14:paraId="51EBFBE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представление о способах противодействия коррупции;</w:t>
      </w:r>
    </w:p>
    <w:p w14:paraId="652C682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14:paraId="73A444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к участию в гуманитарной деятельности (волонтерство, помощь людям, нуждающимся в ней);</w:t>
      </w:r>
    </w:p>
    <w:p w14:paraId="7FDF4CF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2) патриотического воспитания:</w:t>
      </w:r>
    </w:p>
    <w:p w14:paraId="3499A8E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14:paraId="05F09C4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ценностное отношение к достижениям своей Родины - России, к науке, искусству, спорту, технологиям, боевым подвигам и трудовым достижениям народа;</w:t>
      </w:r>
    </w:p>
    <w:p w14:paraId="7AA80FC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1C724A2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3) духовно-нравственного воспитания:</w:t>
      </w:r>
    </w:p>
    <w:p w14:paraId="679322D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ориентация на моральные ценности и нормы в ситуациях нравственного выбора;</w:t>
      </w:r>
    </w:p>
    <w:p w14:paraId="12AD65A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</w:t>
      </w:r>
    </w:p>
    <w:p w14:paraId="2122A58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14:paraId="49359D7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4) эстетического воспитания:</w:t>
      </w:r>
    </w:p>
    <w:p w14:paraId="28E69B2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восприимчивость к разным видам искусства, традициям и творчеству своего и других народов, </w:t>
      </w:r>
      <w:r w:rsidRPr="00130DAE">
        <w:rPr>
          <w:color w:val="000000" w:themeColor="text1"/>
          <w:szCs w:val="24"/>
        </w:rPr>
        <w:lastRenderedPageBreak/>
        <w:t>понимание эмоционального воздействия искусства;</w:t>
      </w:r>
    </w:p>
    <w:p w14:paraId="31DACE2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важности художественной культуры как средства коммуникации и самовыражения;</w:t>
      </w:r>
    </w:p>
    <w:p w14:paraId="3222B33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14:paraId="7841F5A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стремление к самовыражению в разных видах искусства;</w:t>
      </w:r>
    </w:p>
    <w:p w14:paraId="157B16F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5) физического воспитания, формирования культуры здоровья и эмоционального благополучия:</w:t>
      </w:r>
    </w:p>
    <w:p w14:paraId="2E2CB3D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ценности жизни;</w:t>
      </w:r>
    </w:p>
    <w:p w14:paraId="03FCC64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14:paraId="134E827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14:paraId="45EF89F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соблюдение правил безопасности, в том числе навыков безопасного поведения в </w:t>
      </w:r>
      <w:proofErr w:type="gramStart"/>
      <w:r w:rsidRPr="00130DAE">
        <w:rPr>
          <w:color w:val="000000" w:themeColor="text1"/>
          <w:szCs w:val="24"/>
        </w:rPr>
        <w:t>Интернет-среде</w:t>
      </w:r>
      <w:proofErr w:type="gramEnd"/>
      <w:r w:rsidRPr="00130DAE">
        <w:rPr>
          <w:color w:val="000000" w:themeColor="text1"/>
          <w:szCs w:val="24"/>
        </w:rPr>
        <w:t>;</w:t>
      </w:r>
    </w:p>
    <w:p w14:paraId="118D6D5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14:paraId="79A7EEC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умение принимать себя и других, не осуждая;</w:t>
      </w:r>
    </w:p>
    <w:p w14:paraId="3A7F47A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14:paraId="3FEC3D3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сформированность навыка рефлексии, признание своего права на ошибку и такого же права другого человека;</w:t>
      </w:r>
    </w:p>
    <w:p w14:paraId="64F52A4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6) трудового воспитания:</w:t>
      </w:r>
    </w:p>
    <w:p w14:paraId="2C6350E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установка на активное участие в решении практических задач (в рамках семьи, образовательной организации, реализующей программы основного общего образования,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7922FAA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14:paraId="4DF742A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14:paraId="21C57E2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адаптироваться в профессиональной среде;</w:t>
      </w:r>
    </w:p>
    <w:p w14:paraId="3085647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уважение к труду и результатам трудовой деятельности;</w:t>
      </w:r>
    </w:p>
    <w:p w14:paraId="086B782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1DED4AF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7) экологического воспитания:</w:t>
      </w:r>
    </w:p>
    <w:p w14:paraId="33625EB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14:paraId="5FD8830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14:paraId="1027504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активное неприятие действий, приносящих вред окружающей среде;</w:t>
      </w:r>
    </w:p>
    <w:p w14:paraId="4F3F782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своей роли как гражданина и потребителя в условиях взаимосвязи природной, технологической и социальной среды;</w:t>
      </w:r>
    </w:p>
    <w:p w14:paraId="50F056A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готовность к участию в практической деятельности экологической направленности;</w:t>
      </w:r>
    </w:p>
    <w:p w14:paraId="2F38A47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8) ценности научного познания:</w:t>
      </w:r>
    </w:p>
    <w:p w14:paraId="2B09A59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14:paraId="2C21AB0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овладение языковой и читательской культурой как средством познания мира;</w:t>
      </w:r>
    </w:p>
    <w:p w14:paraId="22AC09D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3D0210B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9) адаптации к изменяющимся условиям социальной и природной среды:</w:t>
      </w:r>
    </w:p>
    <w:p w14:paraId="1348ECC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</w:t>
      </w:r>
      <w:r w:rsidRPr="00130DAE">
        <w:rPr>
          <w:color w:val="000000" w:themeColor="text1"/>
          <w:szCs w:val="24"/>
        </w:rPr>
        <w:lastRenderedPageBreak/>
        <w:t>деятельности, а также в рамках социального взаимодействия с людьми из другой культурной среды;</w:t>
      </w:r>
    </w:p>
    <w:p w14:paraId="6FAFE75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способность обучающихся </w:t>
      </w:r>
      <w:proofErr w:type="gramStart"/>
      <w:r w:rsidRPr="00130DAE">
        <w:rPr>
          <w:color w:val="000000" w:themeColor="text1"/>
          <w:szCs w:val="24"/>
        </w:rPr>
        <w:t>ко</w:t>
      </w:r>
      <w:proofErr w:type="gramEnd"/>
      <w:r w:rsidRPr="00130DAE">
        <w:rPr>
          <w:color w:val="000000" w:themeColor="text1"/>
          <w:szCs w:val="24"/>
        </w:rPr>
        <w:t xml:space="preserve"> взаимодействию в условиях неопределенности, открытость опыту и знаниям других;</w:t>
      </w:r>
    </w:p>
    <w:p w14:paraId="4A4A705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воспринимать в совместной деятельности новые знания, навыки и компетенции из опыта других;</w:t>
      </w:r>
    </w:p>
    <w:p w14:paraId="24C45F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дефициты собственных знаний и компетентностей, планировать свое развитие;</w:t>
      </w:r>
    </w:p>
    <w:p w14:paraId="1C94279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умение оперировать основными понятиями, терминами и представлениями в области концепции устойчивого развития;</w:t>
      </w:r>
    </w:p>
    <w:p w14:paraId="7ABF3F0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умение анализировать и выявлять взаимосвязи природы, общества и экономики;</w:t>
      </w:r>
    </w:p>
    <w:p w14:paraId="15E2608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умение оценивать свои действия с учетом влияния на окружающую среду, достижения целей и преодоления вызовов, возможных глобальных последствий;</w:t>
      </w:r>
    </w:p>
    <w:p w14:paraId="289D616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способность обучающихся осознавать стрессовую ситуацию, оценивать происходящие изменения и их последствия;</w:t>
      </w:r>
    </w:p>
    <w:p w14:paraId="38AF524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воспринимать стрессовую ситуацию как вызов, требующий контрмер;</w:t>
      </w:r>
    </w:p>
    <w:p w14:paraId="38F4A37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оценивать ситуацию стресса, корректировать принимаемые решения и действия;</w:t>
      </w:r>
    </w:p>
    <w:p w14:paraId="1C3104F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формулировать и оценивать риски и последствия, формировать опыт, находить </w:t>
      </w:r>
      <w:proofErr w:type="gramStart"/>
      <w:r w:rsidRPr="00130DAE">
        <w:rPr>
          <w:color w:val="000000" w:themeColor="text1"/>
          <w:szCs w:val="24"/>
        </w:rPr>
        <w:t>позитивное</w:t>
      </w:r>
      <w:proofErr w:type="gramEnd"/>
      <w:r w:rsidRPr="00130DAE">
        <w:rPr>
          <w:color w:val="000000" w:themeColor="text1"/>
          <w:szCs w:val="24"/>
        </w:rPr>
        <w:t xml:space="preserve"> в произошедшей ситуации;</w:t>
      </w:r>
    </w:p>
    <w:p w14:paraId="1F98830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быть готовым действовать в отсутствие гарантий успеха.</w:t>
      </w:r>
    </w:p>
    <w:p w14:paraId="38E74A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 В результате изучения родной (русской) литературы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14:paraId="1C1C625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86.8.3.1. 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14:paraId="07F5A94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выявлять и характеризовать существенные признаки объектов (явлений);</w:t>
      </w:r>
    </w:p>
    <w:p w14:paraId="766BE46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14:paraId="24272F6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 учетом предложенной задачи 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14:paraId="0E5305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выявлять дефициты информации, данных, необходимых для решения поставленной задачи;</w:t>
      </w:r>
    </w:p>
    <w:p w14:paraId="220A7D6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выявлять причинно-следственные связи при изучении явлений и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0778879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14:paraId="35F6A32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86.8.3.2. 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14:paraId="51DD7C8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использовать вопросы как исследовательский инструмент познания;</w:t>
      </w:r>
    </w:p>
    <w:p w14:paraId="38FE7EA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164E07C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14:paraId="4A8CB30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12BD290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оценивать на применимость и достоверность информации, полученной в ходе исследования (эксперимента);</w:t>
      </w:r>
    </w:p>
    <w:p w14:paraId="7DDBB35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14:paraId="707B89C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4E61CFF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86.8.3.3. У обучающегося будут сформированы умения работать с информацией как часть </w:t>
      </w:r>
      <w:r w:rsidRPr="00130DAE">
        <w:rPr>
          <w:color w:val="000000" w:themeColor="text1"/>
          <w:szCs w:val="24"/>
        </w:rPr>
        <w:lastRenderedPageBreak/>
        <w:t>познавательных универсальных учебных действий:</w:t>
      </w:r>
    </w:p>
    <w:p w14:paraId="1975136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3B75040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3280BD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025BBAD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141A606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52F13B0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эффективно запоминать и систематизировать информацию.</w:t>
      </w:r>
    </w:p>
    <w:p w14:paraId="0B71F30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86.8.3.4. У обучающегося будут сформированы умения общения как часть коммуникативных универсальных учебных действий:</w:t>
      </w:r>
    </w:p>
    <w:p w14:paraId="2D842C1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воспринимать и формулировать суждения, выражать эмоции в соответствии с целями и условиями общения;</w:t>
      </w:r>
    </w:p>
    <w:p w14:paraId="429BD66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выражать себя (свою точку зрения) в устных и письменных текстах;</w:t>
      </w:r>
    </w:p>
    <w:p w14:paraId="6F7C1C4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0755D63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0307D0B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14:paraId="5DDF33C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56D1583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публично представлять результаты выполненного опыта (эксперимента, исследования, проекта);</w:t>
      </w:r>
    </w:p>
    <w:p w14:paraId="383141E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54BAA05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86.8.3.5. У обучающегося будут сформированы умения совместной деятельности как часть коммуникативных универсальных учебных действий:</w:t>
      </w:r>
    </w:p>
    <w:p w14:paraId="16A6573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066CAD8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1248DD2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обобщать мнения нескольких человек, проявлять готовность руководить, выполнять поручения, подчиняться;</w:t>
      </w:r>
    </w:p>
    <w:p w14:paraId="10589F8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"мозговые штурмы" и иные);</w:t>
      </w:r>
    </w:p>
    <w:p w14:paraId="32EC8B4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37A90EF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6BAF2B0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3A13D3C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86.8.3.6. У обучающегося будут сформированы умения самоорганизации как часть регулятивных универсальных учебных действий:</w:t>
      </w:r>
    </w:p>
    <w:p w14:paraId="25B0B13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выявлять проблемы для решения в жизненных и учебных ситуациях;</w:t>
      </w:r>
    </w:p>
    <w:p w14:paraId="068C6E9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547B733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1F00E9F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11B82E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проводить выбор и брать ответственность за решение.</w:t>
      </w:r>
    </w:p>
    <w:p w14:paraId="177A25F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86.8.3.7. У обучающегося будут сформированы умения самоконтроля как часть регулятивных универсальных учебных действий:</w:t>
      </w:r>
    </w:p>
    <w:p w14:paraId="440F889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владеть способами самоконтроля, </w:t>
      </w:r>
      <w:proofErr w:type="spellStart"/>
      <w:r w:rsidRPr="00130DAE">
        <w:rPr>
          <w:color w:val="000000" w:themeColor="text1"/>
          <w:szCs w:val="24"/>
        </w:rPr>
        <w:t>самомотивации</w:t>
      </w:r>
      <w:proofErr w:type="spellEnd"/>
      <w:r w:rsidRPr="00130DAE">
        <w:rPr>
          <w:color w:val="000000" w:themeColor="text1"/>
          <w:szCs w:val="24"/>
        </w:rPr>
        <w:t xml:space="preserve"> и рефлексии;</w:t>
      </w:r>
    </w:p>
    <w:p w14:paraId="22F6F01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давать оценку ситуации и предлагать план ее изменения;</w:t>
      </w:r>
    </w:p>
    <w:p w14:paraId="76666AF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52235FA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объяснять причины достижения (недостижения) результатов деятельности, давать оценку приобретенному опыту, находить </w:t>
      </w:r>
      <w:proofErr w:type="gramStart"/>
      <w:r w:rsidRPr="00130DAE">
        <w:rPr>
          <w:color w:val="000000" w:themeColor="text1"/>
          <w:szCs w:val="24"/>
        </w:rPr>
        <w:t>позитивное</w:t>
      </w:r>
      <w:proofErr w:type="gramEnd"/>
      <w:r w:rsidRPr="00130DAE">
        <w:rPr>
          <w:color w:val="000000" w:themeColor="text1"/>
          <w:szCs w:val="24"/>
        </w:rPr>
        <w:t xml:space="preserve"> в произошедшей ситуации;</w:t>
      </w:r>
    </w:p>
    <w:p w14:paraId="321A3BC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3730EA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оценивать соответствие результата цели и условиям.</w:t>
      </w:r>
    </w:p>
    <w:p w14:paraId="6006686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86.8.3.8. У обучающегося будут сформированы умения эмоционального интеллекта как часть регулятивных универсальных учебных действий:</w:t>
      </w:r>
    </w:p>
    <w:p w14:paraId="70DFE65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различать, называть и управлять собственными эмоциями и эмоциями других;</w:t>
      </w:r>
    </w:p>
    <w:p w14:paraId="5893CCC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выявлять и анализировать причины эмоций;</w:t>
      </w:r>
    </w:p>
    <w:p w14:paraId="3922D06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ставить себя на место другого человека, понимать мотивы и намерения другого;</w:t>
      </w:r>
    </w:p>
    <w:p w14:paraId="07A27D9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регулировать способ выражения эмоций.</w:t>
      </w:r>
    </w:p>
    <w:p w14:paraId="7FB84F0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86.8.3.9. У обучающегося будут сформированы умения принимать себя и других как часть регулятивных универсальных учебных действий:</w:t>
      </w:r>
    </w:p>
    <w:p w14:paraId="5CBCF5E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осознанно относиться к другому человеку, его мнению;</w:t>
      </w:r>
    </w:p>
    <w:p w14:paraId="583316B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признавать свое право на ошибку и такое же право другого;</w:t>
      </w:r>
    </w:p>
    <w:p w14:paraId="3AFAEB8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принимать себя и других, не осуждая;</w:t>
      </w:r>
    </w:p>
    <w:p w14:paraId="472A88B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открытость себе и другим;</w:t>
      </w:r>
    </w:p>
    <w:p w14:paraId="45CB92D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осознавать невозможность контролировать все вокруг.</w:t>
      </w:r>
    </w:p>
    <w:p w14:paraId="2DCC60E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86.8.4. Предметные результаты освоения программы по родной (русской) литературе:</w:t>
      </w:r>
    </w:p>
    <w:p w14:paraId="14AF276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осознание значимости чтения и изучения родной литературы для своего дальнейшего развития,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14:paraId="1E86B8CA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понимание родной литературы как одной из основных национально-культурных ценностей народа, особого способа познания жизни;</w:t>
      </w:r>
    </w:p>
    <w:p w14:paraId="316BDD39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культуры своего народа, российской и мировой культуры;</w:t>
      </w:r>
    </w:p>
    <w:p w14:paraId="1212A44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чтение;</w:t>
      </w:r>
    </w:p>
    <w:p w14:paraId="7034359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развитие способности понимать литературные художественные произведения, отражающие разные этнокультурные традиции;</w:t>
      </w:r>
    </w:p>
    <w:p w14:paraId="1DF7E15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  <w:proofErr w:type="gramEnd"/>
    </w:p>
    <w:p w14:paraId="498D264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86.8.5. Предметные результаты освоения программы по родной (русской) литературе к концу обучения в 5 классе:</w:t>
      </w:r>
    </w:p>
    <w:p w14:paraId="4701E01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выделять проблематику русских народных и литературных сказок, пословиц и поговорок как основу для развития представлений о нравственном идеале русского народа в контексте диалога культур с другими народами России, осознавать ключевые для русского национального сознания культурные и нравственные смыслы в произведениях о Москве как столице России и о русском лесе;</w:t>
      </w:r>
    </w:p>
    <w:p w14:paraId="2DFF711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иметь начальные представления о богатстве русской литературы и культуры в контексте культур народов России, о русских национальных традициях в рождественских произведениях и </w:t>
      </w:r>
      <w:r w:rsidRPr="00130DAE">
        <w:rPr>
          <w:color w:val="000000" w:themeColor="text1"/>
          <w:szCs w:val="24"/>
        </w:rPr>
        <w:lastRenderedPageBreak/>
        <w:t>произведениях о семейных ценностях;</w:t>
      </w:r>
    </w:p>
    <w:p w14:paraId="3BA2F7F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начальное понятие о русском национальном характере, его парадоксах и загадках русской души в произведениях о защите Родины в Отечественной войне 1812 года, о проблемах подростков и о своеобразии русского языка и родной речи;</w:t>
      </w:r>
    </w:p>
    <w:p w14:paraId="760FB2C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владеть умением давать смысловой анализ фольклорного и литературного текста на основе наводящих вопросов; под руководством учителя создавать элементарные историко-культурные комментарии и собственные тексты интерпретирующего характера в формате ответа на вопрос, сопоставлять произведения словесного искусства с произведениями других искусств и учиться отбирать произведения для самостоятельного чтения;</w:t>
      </w:r>
    </w:p>
    <w:p w14:paraId="534AFD7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начальные представления о проектно-исследовательской деятельности, оформлении и предъявлении ее результатов, владеть элементарными умениями работы с разными источниками информации.</w:t>
      </w:r>
    </w:p>
    <w:p w14:paraId="7EE9E73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86.8.6. Предметные результаты освоения программы по родной (русской) литературе к концу обучения в 6 классе:</w:t>
      </w:r>
    </w:p>
    <w:p w14:paraId="6E58ED6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выделять проблематику русских былин и былинных сюжетов в фольклоре и русской литературе для развития представлений о нравственном идеале русского народа в контексте героического эпоса разных народов, устанавливать связи между ними на уровне тематики, проблематики, образов;</w:t>
      </w:r>
    </w:p>
    <w:p w14:paraId="64990F31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осознавать ключевые для русского национального сознания культурные и нравственные смыслы в произведениях о Русском Севере и русской зиме;</w:t>
      </w:r>
    </w:p>
    <w:p w14:paraId="5EE8A53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представления о богатстве русской литературы и культуры в контексте культур народов России, о русских национальных традициях в произведениях о русской масленице, о родном крае и русском доме;</w:t>
      </w:r>
    </w:p>
    <w:p w14:paraId="1E17F83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начальное понятие о русском национальном характере, его парадоксах и загадках русской души в произведениях о защите Родины в Крымской войне 1853 - 1856 годов, об оптимизме и взаимопомощи как основных чертах русского человека, реальности и мечтах в книгах о подростках и о богатстве русского языка и родной речи;</w:t>
      </w:r>
    </w:p>
    <w:p w14:paraId="189A34C4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проводить смысловой анализ фольклорного и литературного текста на основе наводящих вопросов или по предложенному плану, создавать краткие историко-культурные комментарии и собственные тексты интерпретирующего характера в формате ответа на вопрос, анализа поэтического текста, характеристики героя, под руководством учителя сопоставлять произведения словесного искусства с произведениями других искусств; самостоятельно отбирать произведения для внеклассного чтения;</w:t>
      </w:r>
      <w:proofErr w:type="gramEnd"/>
    </w:p>
    <w:p w14:paraId="6EE7146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владеть начальными навыками осуществления самостоятельной проектно-исследовательской деятельности и оформления ее результатов, работы с разными источниками информации и простейшими способами ее обработки и презентации.</w:t>
      </w:r>
    </w:p>
    <w:p w14:paraId="32076F8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86.8.7. Предметные результаты освоения программы по родной (русской) литературе к концу обучения в 7 классе:</w:t>
      </w:r>
    </w:p>
    <w:p w14:paraId="624EE828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выделять проблематику и понимать эстетическое своеобразие русских народных песен (исторических и лирических), выявлять фольклорные сюжеты и мотивы в русской литературе для развития представлений о нравственном идеале русского народа, осознавать ключевые для русского национального сознания культурные и нравственные смыслы в произведениях о Сибирском крае и русском поле;</w:t>
      </w:r>
    </w:p>
    <w:p w14:paraId="082D3D5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устойчивые представления о богатстве русской литературы и культуры в контексте культур народов России, русских национальных традициях в произведениях о православном праздновании Пасхи и о русских умельцах и мастерах;</w:t>
      </w:r>
    </w:p>
    <w:p w14:paraId="4A981C22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понятие о русском национальном характере, истоках русского патриотизма и героизма в произведениях о защите Родины, о загадках русской души, взрослых проблемах, которые приходится решать подросткам, об уникальности русского языка и родной речи;</w:t>
      </w:r>
    </w:p>
    <w:p w14:paraId="487C2E26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проводить смысловой анализ фольклорного и литературного текста по предложенному плану и воспринимать художественный текст как послание автора читателю, современнику и потомку, создавать историко-культурные комментарии и собственные тексты интерпретирующего характера в формате сравнительной характеристики героев, ответа на проблемный вопрос, под руководством учителя сопоставлять произведения словесного искусства с произведениями других искусств, самостоятельно отбирать произведения для внеклассного чтения;</w:t>
      </w:r>
      <w:proofErr w:type="gramEnd"/>
    </w:p>
    <w:p w14:paraId="5F0353E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 xml:space="preserve">владеть умениями самостоятельной проектно-исследовательской деятельности и оформления ее результатов, навыками работы с разными источниками информации и основными способами ее </w:t>
      </w:r>
      <w:r w:rsidRPr="00130DAE">
        <w:rPr>
          <w:color w:val="000000" w:themeColor="text1"/>
          <w:szCs w:val="24"/>
        </w:rPr>
        <w:lastRenderedPageBreak/>
        <w:t>обработки и презентации.</w:t>
      </w:r>
    </w:p>
    <w:p w14:paraId="1DB7890F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86.8.8. Предметные результаты освоения программы по родной (русской) литературе к концу обучения в 8 классе:</w:t>
      </w:r>
    </w:p>
    <w:p w14:paraId="2511D5C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выделять проблематику и понимать эстетическое своеобразие произведений о легендарных героях земли Русской для развития представлений о нравственных идеалах русского народа,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Волге;</w:t>
      </w:r>
    </w:p>
    <w:p w14:paraId="3841DD4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устойчивые представления о богатстве русской литературы и культуры в контексте культур народов России, русских национальных традициях в произведениях о православном праздновании Троицы и о родстве душ русских людей;</w:t>
      </w:r>
    </w:p>
    <w:p w14:paraId="51D38F7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иметь понятие о русском национальном характере в произведениях о войне, о русском человеке как хранителе национального сознания, трудной поре взросления, о языке русской поэзии;</w:t>
      </w:r>
    </w:p>
    <w:p w14:paraId="3C32ABEE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проводить смысловой и идейно-эстетический анализ фольклорного и литературного текста и воспринимать художественный текст как послание автора читателю, современнику и потомку, создавать развернутые историко-культурные комментарии и собственные тексты интерпретирующего характера в формате анализа эпизода, ответа на проблемный вопрос, самостоятельно сопоставлять произведения словесного искусства с произведениями других искусств, самостоятельно отбирать произведения для внеклассного чтения;</w:t>
      </w:r>
      <w:proofErr w:type="gramEnd"/>
    </w:p>
    <w:p w14:paraId="7EFAA70B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владеть умениями самостоятельной проектно-исследовательской деятельности и оформления ее результатов, навыками работы с разными источниками информации и основными способами ее обработки и презентации.</w:t>
      </w:r>
    </w:p>
    <w:p w14:paraId="70E74C2D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86.8.9. Предметные результаты освоения программы по родной (русской) литературе к концу обучения в 9 классе:</w:t>
      </w:r>
    </w:p>
    <w:p w14:paraId="74624BDC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народа, осознавать ключевые для русского национального сознания культурные и нравственные смыслы в произведениях о Петербурге и образе степи в русской литературе;</w:t>
      </w:r>
    </w:p>
    <w:p w14:paraId="7A053E50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 xml:space="preserve">понимать духовно-нравственную и культурно-эстетическую ценность русской литературы и культуры в контексте культур народов России, осознавать роль русских национальных традиций в произведениях об августовских </w:t>
      </w:r>
      <w:proofErr w:type="spellStart"/>
      <w:r w:rsidRPr="00130DAE">
        <w:rPr>
          <w:color w:val="000000" w:themeColor="text1"/>
          <w:szCs w:val="24"/>
        </w:rPr>
        <w:t>Спасах</w:t>
      </w:r>
      <w:proofErr w:type="spellEnd"/>
      <w:r w:rsidRPr="00130DAE">
        <w:rPr>
          <w:color w:val="000000" w:themeColor="text1"/>
          <w:szCs w:val="24"/>
        </w:rPr>
        <w:t xml:space="preserve"> и о родительском доме как вечной ценности;</w:t>
      </w:r>
      <w:proofErr w:type="gramEnd"/>
    </w:p>
    <w:p w14:paraId="36348BF5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осмысливать характерные черты русского национального характера в произведениях о Великой Отечественной войне, о судьбах русских эмигрантов в литературе русского зарубежья, выделять нравственные проблемы в книгах о прощании с детством;</w:t>
      </w:r>
    </w:p>
    <w:p w14:paraId="18EA0A7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proofErr w:type="gramStart"/>
      <w:r w:rsidRPr="00130DAE">
        <w:rPr>
          <w:color w:val="000000" w:themeColor="text1"/>
          <w:szCs w:val="24"/>
        </w:rPr>
        <w:t>осознанно воспринимать художественное произведение в единстве формы и содержания, устанавливать читательские ассоциации, проводить самостоятельный, давать самостоятельный смысловой и идейно-эстетический анализ художественного текста, создавать развернутые историко-культурные комментарии и собственные тексты интерпретирующего характера в различных форматах, самостоятельно сопоставлять произведения словесного искусства и их воплощение в других искусствах, самостоятельно формировать круг внеклассного чтения, определяя для себя актуальную и перспективную цели чтения художественной литературы;</w:t>
      </w:r>
      <w:proofErr w:type="gramEnd"/>
    </w:p>
    <w:p w14:paraId="659FAC73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  <w:r w:rsidRPr="00130DAE">
        <w:rPr>
          <w:color w:val="000000" w:themeColor="text1"/>
          <w:szCs w:val="24"/>
        </w:rPr>
        <w:t>осуществлять самостоятельную проектно-исследовательскую деятельность и оформлять ее результаты, владеть навыками работы с разными источниками информации и различными способами ее обработки и презентации.</w:t>
      </w:r>
    </w:p>
    <w:p w14:paraId="39A7AD57" w14:textId="77777777" w:rsidR="00FE3B85" w:rsidRPr="00130DAE" w:rsidRDefault="00FE3B85" w:rsidP="00130DAE">
      <w:pPr>
        <w:pStyle w:val="ConsPlusNormal"/>
        <w:ind w:firstLine="540"/>
        <w:jc w:val="both"/>
        <w:rPr>
          <w:color w:val="000000" w:themeColor="text1"/>
          <w:szCs w:val="24"/>
        </w:rPr>
      </w:pPr>
    </w:p>
    <w:p w14:paraId="70B1BC38" w14:textId="77777777" w:rsidR="00F9498B" w:rsidRPr="00130DAE" w:rsidRDefault="00F9498B" w:rsidP="00130DA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9498B" w:rsidRPr="00130DAE" w:rsidSect="00130DAE">
      <w:pgSz w:w="11906" w:h="16838"/>
      <w:pgMar w:top="709" w:right="282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B85"/>
    <w:rsid w:val="00130DAE"/>
    <w:rsid w:val="001C6232"/>
    <w:rsid w:val="00437E00"/>
    <w:rsid w:val="00F9498B"/>
    <w:rsid w:val="00FE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37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B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E3B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3B8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FE3B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6499</Words>
  <Characters>37045</Characters>
  <Application>Microsoft Office Word</Application>
  <DocSecurity>0</DocSecurity>
  <Lines>308</Lines>
  <Paragraphs>86</Paragraphs>
  <ScaleCrop>false</ScaleCrop>
  <Company/>
  <LinksUpToDate>false</LinksUpToDate>
  <CharactersWithSpaces>43458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HOME</cp:lastModifiedBy>
  <cp:revision>3</cp:revision>
  <dcterms:created xsi:type="dcterms:W3CDTF">2026-03-31T08:43:00Z</dcterms:created>
  <dcterms:modified xsi:type="dcterms:W3CDTF">2026-09-27T09:10:00Z</dcterms:modified>
</cp:coreProperties>
</file>